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55E1" w14:textId="77777777" w:rsidR="005C3628" w:rsidRDefault="005C3628" w:rsidP="005C3628">
      <w:r>
        <w:rPr>
          <w:rFonts w:hint="eastAsia"/>
        </w:rPr>
        <w:t>別紙様式</w:t>
      </w:r>
    </w:p>
    <w:p w14:paraId="490D5DE6" w14:textId="77777777" w:rsidR="005C3628" w:rsidRDefault="005C3628" w:rsidP="005C3628"/>
    <w:p w14:paraId="20D80D22" w14:textId="77777777" w:rsidR="005C3628" w:rsidRPr="003179C6" w:rsidRDefault="005C3628" w:rsidP="005C3628">
      <w:pPr>
        <w:jc w:val="center"/>
        <w:rPr>
          <w:sz w:val="44"/>
          <w:szCs w:val="44"/>
        </w:rPr>
      </w:pPr>
      <w:r w:rsidRPr="003179C6">
        <w:rPr>
          <w:rFonts w:hint="eastAsia"/>
          <w:sz w:val="44"/>
          <w:szCs w:val="44"/>
        </w:rPr>
        <w:t>工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事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等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届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出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書</w:t>
      </w:r>
    </w:p>
    <w:p w14:paraId="1B7C9D42" w14:textId="77777777" w:rsidR="005C3628" w:rsidRDefault="005C3628" w:rsidP="005C3628"/>
    <w:p w14:paraId="16A9A088" w14:textId="77777777" w:rsidR="005C3628" w:rsidRDefault="008A7D25" w:rsidP="005C3628">
      <w:pPr>
        <w:jc w:val="right"/>
      </w:pPr>
      <w:r>
        <w:rPr>
          <w:rFonts w:hint="eastAsia"/>
        </w:rPr>
        <w:t>令和</w:t>
      </w:r>
      <w:r w:rsidR="005C3628">
        <w:rPr>
          <w:rFonts w:hint="eastAsia"/>
        </w:rPr>
        <w:t xml:space="preserve">　　年　　月　　日</w:t>
      </w:r>
    </w:p>
    <w:p w14:paraId="048033B0" w14:textId="77777777" w:rsidR="005C3628" w:rsidRDefault="005C3628" w:rsidP="005C3628"/>
    <w:p w14:paraId="454B95D8" w14:textId="77777777" w:rsidR="005C3628" w:rsidRPr="003179C6" w:rsidRDefault="005C3628" w:rsidP="005C3628">
      <w:pPr>
        <w:ind w:firstLineChars="99" w:firstLine="520"/>
        <w:rPr>
          <w:sz w:val="28"/>
          <w:szCs w:val="28"/>
        </w:rPr>
      </w:pPr>
      <w:r w:rsidRPr="00D74284">
        <w:rPr>
          <w:rFonts w:hint="eastAsia"/>
          <w:spacing w:val="109"/>
          <w:kern w:val="0"/>
          <w:sz w:val="28"/>
          <w:szCs w:val="28"/>
          <w:fitText w:val="2772" w:id="-1319097600"/>
        </w:rPr>
        <w:t>愛知県知事</w:t>
      </w:r>
      <w:r w:rsidRPr="00D74284">
        <w:rPr>
          <w:rFonts w:hint="eastAsia"/>
          <w:spacing w:val="1"/>
          <w:kern w:val="0"/>
          <w:sz w:val="28"/>
          <w:szCs w:val="28"/>
          <w:fitText w:val="2772" w:id="-1319097600"/>
        </w:rPr>
        <w:t>殿</w:t>
      </w:r>
    </w:p>
    <w:p w14:paraId="7FC04E11" w14:textId="77777777" w:rsidR="005C3628" w:rsidRDefault="005C3628" w:rsidP="005C3628"/>
    <w:p w14:paraId="0F7FD0C6" w14:textId="77777777" w:rsidR="005C3628" w:rsidRDefault="005C3628" w:rsidP="005C3628">
      <w:pPr>
        <w:ind w:leftChars="1550" w:left="4150"/>
      </w:pPr>
      <w:r>
        <w:rPr>
          <w:rFonts w:hint="eastAsia"/>
        </w:rPr>
        <w:t>住　所</w:t>
      </w:r>
    </w:p>
    <w:p w14:paraId="3578F34D" w14:textId="77777777" w:rsidR="005C3628" w:rsidRDefault="00D74284" w:rsidP="005C3628">
      <w:pPr>
        <w:ind w:leftChars="1550" w:left="4150"/>
      </w:pPr>
      <w:r>
        <w:rPr>
          <w:noProof/>
        </w:rPr>
        <w:pict w14:anchorId="643E4CBD">
          <v:rect id="_x0000_s2050" style="position:absolute;left:0;text-align:left;margin-left:445.6pt;margin-top:17.1pt;width:26pt;height:18pt;z-index:251657216" stroked="f">
            <v:textbox inset="5.85pt,.7pt,5.85pt,.7pt">
              <w:txbxContent>
                <w:p w14:paraId="747B71EA" w14:textId="77777777" w:rsidR="005C3628" w:rsidRDefault="005C3628" w:rsidP="005C3628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7C1AB3BA" w14:textId="77777777" w:rsidR="005C3628" w:rsidRDefault="005C3628" w:rsidP="005C3628">
      <w:pPr>
        <w:ind w:leftChars="1550" w:left="4150"/>
      </w:pPr>
      <w:r>
        <w:rPr>
          <w:rFonts w:hint="eastAsia"/>
        </w:rPr>
        <w:t>氏　名</w:t>
      </w:r>
    </w:p>
    <w:p w14:paraId="276DCFD9" w14:textId="77777777" w:rsidR="005C3628" w:rsidRDefault="005C3628" w:rsidP="005C3628">
      <w:pPr>
        <w:ind w:leftChars="1550" w:left="4150"/>
      </w:pPr>
      <w:r>
        <w:rPr>
          <w:rFonts w:hint="eastAsia"/>
        </w:rPr>
        <w:t>（名称および代表者名）</w:t>
      </w:r>
    </w:p>
    <w:p w14:paraId="3ACB7340" w14:textId="77777777" w:rsidR="005C3628" w:rsidRDefault="005C3628" w:rsidP="005C3628"/>
    <w:p w14:paraId="2A1139AA" w14:textId="77777777" w:rsidR="005C3628" w:rsidRDefault="005C3628" w:rsidP="005C3628"/>
    <w:p w14:paraId="71DDF94F" w14:textId="77777777" w:rsidR="005C3628" w:rsidRDefault="005C3628" w:rsidP="005C3628">
      <w:r>
        <w:rPr>
          <w:rFonts w:hint="eastAsia"/>
        </w:rPr>
        <w:t xml:space="preserve">　愛知県河川管理規則</w:t>
      </w:r>
      <w:r w:rsidR="00F44FC3">
        <w:rPr>
          <w:rFonts w:hint="eastAsia"/>
        </w:rPr>
        <w:t>第</w:t>
      </w:r>
      <w:r>
        <w:rPr>
          <w:rFonts w:hint="eastAsia"/>
        </w:rPr>
        <w:t>３条の規定に基づき、河川法第　　条の許可にかかる工事その他の行為を次のとおり届けます。</w:t>
      </w:r>
    </w:p>
    <w:p w14:paraId="6BB241A2" w14:textId="77777777" w:rsidR="005C3628" w:rsidRDefault="00D74284" w:rsidP="005C3628">
      <w:r>
        <w:rPr>
          <w:noProof/>
        </w:rPr>
        <w:pict w14:anchorId="4512C7D3">
          <v:rect id="_x0000_s2051" style="position:absolute;left:0;text-align:left;margin-left:3.6pt;margin-top:8.1pt;width:474.5pt;height:189pt;z-index:251658240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878"/>
                    <w:gridCol w:w="5460"/>
                  </w:tblGrid>
                  <w:tr w:rsidR="005C3628" w14:paraId="2C078816" w14:textId="77777777" w:rsidTr="00F309DA">
                    <w:trPr>
                      <w:trHeight w:val="714"/>
                    </w:trPr>
                    <w:tc>
                      <w:tcPr>
                        <w:tcW w:w="3878" w:type="dxa"/>
                        <w:shd w:val="clear" w:color="auto" w:fill="auto"/>
                        <w:vAlign w:val="center"/>
                      </w:tcPr>
                      <w:p w14:paraId="042A9237" w14:textId="77777777" w:rsidR="005C3628" w:rsidRDefault="005C3628" w:rsidP="00F309DA">
                        <w:pPr>
                          <w:ind w:leftChars="100" w:left="268"/>
                        </w:pPr>
                        <w:r>
                          <w:rPr>
                            <w:rFonts w:hint="eastAsia"/>
                          </w:rPr>
                          <w:t>河　　川　　名</w:t>
                        </w:r>
                      </w:p>
                    </w:tc>
                    <w:tc>
                      <w:tcPr>
                        <w:tcW w:w="5460" w:type="dxa"/>
                        <w:shd w:val="clear" w:color="auto" w:fill="auto"/>
                        <w:vAlign w:val="center"/>
                      </w:tcPr>
                      <w:p w14:paraId="7037E98C" w14:textId="77777777" w:rsidR="005C3628" w:rsidRDefault="005C3628" w:rsidP="00F309DA">
                        <w:pPr>
                          <w:ind w:leftChars="111" w:left="297"/>
                        </w:pPr>
                        <w:r>
                          <w:rPr>
                            <w:rFonts w:hint="eastAsia"/>
                          </w:rPr>
                          <w:t xml:space="preserve">　　　　級河川　　　　　　川</w:t>
                        </w:r>
                      </w:p>
                    </w:tc>
                  </w:tr>
                  <w:tr w:rsidR="005C3628" w14:paraId="237204EC" w14:textId="77777777" w:rsidTr="00F309DA">
                    <w:trPr>
                      <w:trHeight w:val="689"/>
                    </w:trPr>
                    <w:tc>
                      <w:tcPr>
                        <w:tcW w:w="3878" w:type="dxa"/>
                        <w:shd w:val="clear" w:color="auto" w:fill="auto"/>
                        <w:vAlign w:val="center"/>
                      </w:tcPr>
                      <w:p w14:paraId="37FC80F2" w14:textId="77777777" w:rsidR="005C3628" w:rsidRDefault="005C3628" w:rsidP="00F309DA">
                        <w:pPr>
                          <w:ind w:leftChars="100" w:left="268"/>
                        </w:pPr>
                        <w:r>
                          <w:rPr>
                            <w:rFonts w:hint="eastAsia"/>
                          </w:rPr>
                          <w:t>工事その他の行為の場所</w:t>
                        </w:r>
                      </w:p>
                    </w:tc>
                    <w:tc>
                      <w:tcPr>
                        <w:tcW w:w="5460" w:type="dxa"/>
                        <w:shd w:val="clear" w:color="auto" w:fill="auto"/>
                        <w:vAlign w:val="center"/>
                      </w:tcPr>
                      <w:p w14:paraId="6CEB8C4B" w14:textId="77777777" w:rsidR="005C3628" w:rsidRDefault="005C3628" w:rsidP="00F309DA">
                        <w:pPr>
                          <w:ind w:leftChars="111" w:left="297"/>
                        </w:pPr>
                      </w:p>
                    </w:tc>
                  </w:tr>
                  <w:tr w:rsidR="005C3628" w14:paraId="6FAB252D" w14:textId="77777777" w:rsidTr="00F309DA">
                    <w:trPr>
                      <w:trHeight w:val="724"/>
                    </w:trPr>
                    <w:tc>
                      <w:tcPr>
                        <w:tcW w:w="3878" w:type="dxa"/>
                        <w:shd w:val="clear" w:color="auto" w:fill="auto"/>
                        <w:vAlign w:val="center"/>
                      </w:tcPr>
                      <w:p w14:paraId="683385F5" w14:textId="77777777" w:rsidR="005C3628" w:rsidRDefault="005C3628" w:rsidP="00F309DA">
                        <w:pPr>
                          <w:ind w:leftChars="100" w:left="268"/>
                        </w:pPr>
                        <w:r>
                          <w:rPr>
                            <w:rFonts w:hint="eastAsia"/>
                          </w:rPr>
                          <w:t>工事その他の行為の内容</w:t>
                        </w:r>
                      </w:p>
                    </w:tc>
                    <w:tc>
                      <w:tcPr>
                        <w:tcW w:w="5460" w:type="dxa"/>
                        <w:shd w:val="clear" w:color="auto" w:fill="auto"/>
                        <w:vAlign w:val="center"/>
                      </w:tcPr>
                      <w:p w14:paraId="1BA6F900" w14:textId="77777777" w:rsidR="005C3628" w:rsidRDefault="005C3628" w:rsidP="00F309DA">
                        <w:pPr>
                          <w:ind w:leftChars="111" w:left="297"/>
                        </w:pPr>
                      </w:p>
                    </w:tc>
                  </w:tr>
                  <w:tr w:rsidR="005C3628" w14:paraId="3F9A4CCE" w14:textId="77777777" w:rsidTr="00F309DA">
                    <w:trPr>
                      <w:trHeight w:val="708"/>
                    </w:trPr>
                    <w:tc>
                      <w:tcPr>
                        <w:tcW w:w="3878" w:type="dxa"/>
                        <w:shd w:val="clear" w:color="auto" w:fill="auto"/>
                        <w:vAlign w:val="center"/>
                      </w:tcPr>
                      <w:p w14:paraId="13BE27AF" w14:textId="77777777" w:rsidR="005C3628" w:rsidRDefault="005C3628" w:rsidP="00F309DA">
                        <w:pPr>
                          <w:ind w:leftChars="100" w:left="268"/>
                        </w:pPr>
                        <w:r>
                          <w:rPr>
                            <w:rFonts w:hint="eastAsia"/>
                          </w:rPr>
                          <w:t xml:space="preserve">　　　　　　　の　　日</w:t>
                        </w:r>
                      </w:p>
                    </w:tc>
                    <w:tc>
                      <w:tcPr>
                        <w:tcW w:w="5460" w:type="dxa"/>
                        <w:shd w:val="clear" w:color="auto" w:fill="auto"/>
                        <w:vAlign w:val="center"/>
                      </w:tcPr>
                      <w:p w14:paraId="010533A1" w14:textId="77777777" w:rsidR="005C3628" w:rsidRDefault="008A7D25" w:rsidP="00F309DA">
                        <w:pPr>
                          <w:ind w:leftChars="111" w:left="297"/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5C3628">
                          <w:rPr>
                            <w:rFonts w:hint="eastAsia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5C3628" w14:paraId="4B379050" w14:textId="77777777" w:rsidTr="00F309DA">
                    <w:tblPrEx>
                      <w:tblCellMar>
                        <w:left w:w="99" w:type="dxa"/>
                        <w:right w:w="99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735"/>
                    </w:trPr>
                    <w:tc>
                      <w:tcPr>
                        <w:tcW w:w="3878" w:type="dxa"/>
                        <w:shd w:val="clear" w:color="auto" w:fill="auto"/>
                        <w:vAlign w:val="center"/>
                      </w:tcPr>
                      <w:p w14:paraId="1D813FD9" w14:textId="77777777" w:rsidR="005C3628" w:rsidRDefault="005C3628" w:rsidP="00F309DA">
                        <w:pPr>
                          <w:ind w:leftChars="103" w:left="276"/>
                        </w:pPr>
                        <w:r>
                          <w:rPr>
                            <w:rFonts w:hint="eastAsia"/>
                          </w:rPr>
                          <w:t>許可年月日および指令番号</w:t>
                        </w:r>
                      </w:p>
                    </w:tc>
                    <w:tc>
                      <w:tcPr>
                        <w:tcW w:w="5460" w:type="dxa"/>
                        <w:shd w:val="clear" w:color="auto" w:fill="auto"/>
                        <w:vAlign w:val="center"/>
                      </w:tcPr>
                      <w:p w14:paraId="027B31F1" w14:textId="77777777" w:rsidR="005C3628" w:rsidRDefault="005C3628" w:rsidP="00F309DA">
                        <w:pPr>
                          <w:ind w:leftChars="111" w:left="297"/>
                        </w:pPr>
                      </w:p>
                    </w:tc>
                  </w:tr>
                </w:tbl>
                <w:p w14:paraId="2DA83BE3" w14:textId="77777777" w:rsidR="005C3628" w:rsidRDefault="005C3628" w:rsidP="005C3628"/>
              </w:txbxContent>
            </v:textbox>
          </v:rect>
        </w:pict>
      </w:r>
    </w:p>
    <w:p w14:paraId="308CE075" w14:textId="77777777" w:rsidR="005C3628" w:rsidRDefault="005C3628" w:rsidP="005C3628"/>
    <w:p w14:paraId="278BC50B" w14:textId="77777777" w:rsidR="005C3628" w:rsidRDefault="005C3628" w:rsidP="005C3628"/>
    <w:p w14:paraId="3812F6FC" w14:textId="77777777" w:rsidR="005C3628" w:rsidRDefault="005C3628" w:rsidP="005C3628"/>
    <w:p w14:paraId="4A9A0008" w14:textId="77777777" w:rsidR="005C3628" w:rsidRDefault="005C3628" w:rsidP="005C3628"/>
    <w:p w14:paraId="11000E9F" w14:textId="77777777" w:rsidR="005C3628" w:rsidRDefault="005C3628" w:rsidP="005C3628"/>
    <w:p w14:paraId="4A3DA9D3" w14:textId="77777777" w:rsidR="005C3628" w:rsidRDefault="005C3628" w:rsidP="005C3628"/>
    <w:p w14:paraId="3AA8E91B" w14:textId="77777777" w:rsidR="005C3628" w:rsidRDefault="005C3628" w:rsidP="005C3628"/>
    <w:p w14:paraId="7D038865" w14:textId="77777777" w:rsidR="005C3628" w:rsidRDefault="005C3628" w:rsidP="005C3628"/>
    <w:p w14:paraId="0B9497DC" w14:textId="77777777" w:rsidR="005C3628" w:rsidRDefault="005C3628" w:rsidP="005C3628"/>
    <w:p w14:paraId="5E928E7D" w14:textId="77777777" w:rsidR="005C3628" w:rsidRDefault="005C3628" w:rsidP="005C3628"/>
    <w:p w14:paraId="37713AC3" w14:textId="77777777" w:rsidR="005C3628" w:rsidRDefault="005C3628" w:rsidP="005C3628"/>
    <w:p w14:paraId="0DE80D28" w14:textId="77777777" w:rsidR="005C3628" w:rsidRDefault="005C3628" w:rsidP="005C3628">
      <w:r>
        <w:rPr>
          <w:rFonts w:hint="eastAsia"/>
        </w:rPr>
        <w:t>備考</w:t>
      </w:r>
    </w:p>
    <w:p w14:paraId="1A4D617E" w14:textId="77777777"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１．用紙の大きさは、日本工業規格A４とすること。</w:t>
      </w:r>
    </w:p>
    <w:p w14:paraId="25A1EDD3" w14:textId="77777777"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２．「第　　条」の箇所は、許可に係る根拠条文のすべてを記載すること。</w:t>
      </w:r>
    </w:p>
    <w:p w14:paraId="502D8354" w14:textId="77777777"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３．「工事その他の工事の内容」の欄は、許可に係る届出事項を記載すること。</w:t>
      </w:r>
    </w:p>
    <w:p w14:paraId="7D1418E2" w14:textId="77777777"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４．「○○の日」の箇所は、着手、終了、中止または廃止のうち該当字句を記載すること。（終了届には、終了写真を添付すること。）</w:t>
      </w:r>
    </w:p>
    <w:p w14:paraId="070BA179" w14:textId="77777777" w:rsidR="00EB0629" w:rsidRDefault="00EB0629"/>
    <w:sectPr w:rsidR="00EB0629" w:rsidSect="00AD6409">
      <w:pgSz w:w="11906" w:h="16838" w:code="9"/>
      <w:pgMar w:top="1134" w:right="1134" w:bottom="1134" w:left="1134" w:header="851" w:footer="992" w:gutter="0"/>
      <w:cols w:space="425"/>
      <w:docGrid w:type="linesAndChars" w:linePitch="360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3959" w14:textId="77777777" w:rsidR="001155B7" w:rsidRDefault="001155B7" w:rsidP="00F44FC3">
      <w:r>
        <w:separator/>
      </w:r>
    </w:p>
  </w:endnote>
  <w:endnote w:type="continuationSeparator" w:id="0">
    <w:p w14:paraId="6EDDF3CD" w14:textId="77777777" w:rsidR="001155B7" w:rsidRDefault="001155B7" w:rsidP="00F4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C955" w14:textId="77777777" w:rsidR="001155B7" w:rsidRDefault="001155B7" w:rsidP="00F44FC3">
      <w:r>
        <w:separator/>
      </w:r>
    </w:p>
  </w:footnote>
  <w:footnote w:type="continuationSeparator" w:id="0">
    <w:p w14:paraId="00005448" w14:textId="77777777" w:rsidR="001155B7" w:rsidRDefault="001155B7" w:rsidP="00F4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628"/>
    <w:rsid w:val="001155B7"/>
    <w:rsid w:val="005C3628"/>
    <w:rsid w:val="007242D8"/>
    <w:rsid w:val="008A7D25"/>
    <w:rsid w:val="00966AEC"/>
    <w:rsid w:val="00AD6409"/>
    <w:rsid w:val="00AE1871"/>
    <w:rsid w:val="00D74284"/>
    <w:rsid w:val="00E116C6"/>
    <w:rsid w:val="00EB0629"/>
    <w:rsid w:val="00F309DA"/>
    <w:rsid w:val="00F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B12B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6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4F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4FC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44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4FC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2024-03-25T08:51:00Z</dcterms:created>
  <dcterms:modified xsi:type="dcterms:W3CDTF">2024-03-25T08:51:00Z</dcterms:modified>
</cp:coreProperties>
</file>